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0EAE" w14:textId="77777777" w:rsidR="00AC6211" w:rsidRPr="00687F44" w:rsidRDefault="00AC6211" w:rsidP="00AC621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Hlk114668538"/>
      <w:r w:rsidRPr="00687F44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7B55F99F" wp14:editId="2C56545B">
            <wp:extent cx="580293" cy="7064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97" cy="71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DF544" w14:textId="77777777" w:rsidR="00AC6211" w:rsidRPr="005736D0" w:rsidRDefault="00AC6211" w:rsidP="00AC6211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36D0">
        <w:rPr>
          <w:rFonts w:ascii="Times New Roman" w:hAnsi="Times New Roman"/>
          <w:b/>
          <w:sz w:val="24"/>
          <w:szCs w:val="24"/>
          <w:lang w:val="uk-UA"/>
        </w:rPr>
        <w:t>УКРАЇНА</w:t>
      </w:r>
    </w:p>
    <w:p w14:paraId="04A6F332" w14:textId="77777777" w:rsidR="00AC6211" w:rsidRPr="005736D0" w:rsidRDefault="00AC6211" w:rsidP="00AC6211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36D0">
        <w:rPr>
          <w:rFonts w:ascii="Times New Roman" w:hAnsi="Times New Roman"/>
          <w:b/>
          <w:sz w:val="24"/>
          <w:szCs w:val="24"/>
          <w:lang w:val="uk-UA"/>
        </w:rPr>
        <w:t>ПОЛЯНИЦЬКА СІЛЬСЬКА РАДА НАДВІРНЯНСЬКОГО РАЙОНУ</w:t>
      </w:r>
    </w:p>
    <w:p w14:paraId="13CC6F34" w14:textId="77777777" w:rsidR="00AC6211" w:rsidRPr="005736D0" w:rsidRDefault="00AC6211" w:rsidP="00AC6211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36D0">
        <w:rPr>
          <w:rFonts w:ascii="Times New Roman" w:hAnsi="Times New Roman"/>
          <w:b/>
          <w:sz w:val="24"/>
          <w:szCs w:val="24"/>
          <w:lang w:val="uk-UA"/>
        </w:rPr>
        <w:t>ІВАНО-ФРАНКІВСЬКОЇ ОБЛАСТІ</w:t>
      </w:r>
    </w:p>
    <w:p w14:paraId="24D2CD8C" w14:textId="77777777" w:rsidR="00AC6211" w:rsidRPr="005736D0" w:rsidRDefault="00AC6211" w:rsidP="00AC6211">
      <w:pPr>
        <w:widowControl w:val="0"/>
        <w:tabs>
          <w:tab w:val="left" w:pos="3240"/>
          <w:tab w:val="center" w:pos="5051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  <w:r w:rsidRPr="001D0EDB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ДЕМОКРАТИЧНЕ</w:t>
      </w:r>
      <w:r w:rsidRPr="005736D0">
        <w:rPr>
          <w:rFonts w:ascii="Times New Roman" w:hAnsi="Times New Roman"/>
          <w:b/>
          <w:bCs/>
          <w:sz w:val="24"/>
          <w:szCs w:val="24"/>
          <w:lang w:val="uk-UA"/>
        </w:rPr>
        <w:t xml:space="preserve"> СКЛИКАННЯ</w:t>
      </w:r>
    </w:p>
    <w:p w14:paraId="0A8347B0" w14:textId="77777777" w:rsidR="00354E70" w:rsidRDefault="00354E70" w:rsidP="00354E7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4E70">
        <w:rPr>
          <w:rFonts w:ascii="Times New Roman" w:hAnsi="Times New Roman"/>
          <w:b/>
          <w:sz w:val="24"/>
          <w:szCs w:val="24"/>
          <w:lang w:val="uk-UA"/>
        </w:rPr>
        <w:t>ТРИДЦЯТЬ П'ЯТА СЕСІЯ</w:t>
      </w:r>
    </w:p>
    <w:p w14:paraId="1222C819" w14:textId="423514D3" w:rsidR="00AC6211" w:rsidRDefault="00354E70" w:rsidP="00354E7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4E70">
        <w:rPr>
          <w:rFonts w:ascii="Times New Roman" w:hAnsi="Times New Roman"/>
          <w:b/>
          <w:sz w:val="24"/>
          <w:szCs w:val="24"/>
          <w:lang w:val="uk-UA"/>
        </w:rPr>
        <w:t>РІШЕННЯ</w:t>
      </w:r>
    </w:p>
    <w:p w14:paraId="6584E6C2" w14:textId="77777777" w:rsidR="00354E70" w:rsidRPr="00687F44" w:rsidRDefault="00354E70" w:rsidP="00354E70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5D05CAD" w14:textId="32B5929A" w:rsidR="00AC6211" w:rsidRPr="00EC4EB6" w:rsidRDefault="00AC6211" w:rsidP="00EC4EB6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ED2067">
        <w:rPr>
          <w:rFonts w:ascii="Times New Roman" w:hAnsi="Times New Roman"/>
          <w:b/>
          <w:bCs/>
          <w:sz w:val="28"/>
          <w:szCs w:val="28"/>
          <w:lang w:val="uk-UA"/>
        </w:rPr>
        <w:t>ід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2452E">
        <w:rPr>
          <w:rFonts w:ascii="Times New Roman" w:hAnsi="Times New Roman"/>
          <w:b/>
          <w:bCs/>
          <w:sz w:val="28"/>
          <w:szCs w:val="28"/>
          <w:lang w:val="uk-UA"/>
        </w:rPr>
        <w:t xml:space="preserve">30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січня </w:t>
      </w:r>
      <w:r w:rsidRPr="00ED2067">
        <w:rPr>
          <w:rFonts w:ascii="Times New Roman" w:hAnsi="Times New Roman"/>
          <w:b/>
          <w:bCs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ED2067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</w:t>
      </w:r>
      <w:r w:rsidR="00EC4EB6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</w:t>
      </w:r>
      <w:r w:rsidRPr="00ED2067">
        <w:rPr>
          <w:rFonts w:ascii="Times New Roman" w:hAnsi="Times New Roman"/>
          <w:b/>
          <w:bCs/>
          <w:sz w:val="28"/>
          <w:szCs w:val="28"/>
          <w:lang w:val="uk-UA"/>
        </w:rPr>
        <w:t>с. Поляниця</w:t>
      </w:r>
      <w:r w:rsidRPr="00ED206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="00790F9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Pr="00ED2067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="00EC4EB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D2067">
        <w:rPr>
          <w:rFonts w:ascii="Times New Roman" w:hAnsi="Times New Roman"/>
          <w:b/>
          <w:bCs/>
          <w:sz w:val="28"/>
          <w:szCs w:val="28"/>
          <w:lang w:val="uk-UA"/>
        </w:rPr>
        <w:t xml:space="preserve"> № </w:t>
      </w:r>
      <w:r w:rsidR="00622FA8">
        <w:rPr>
          <w:rFonts w:ascii="Times New Roman" w:hAnsi="Times New Roman"/>
          <w:b/>
          <w:bCs/>
          <w:sz w:val="28"/>
          <w:szCs w:val="28"/>
          <w:lang w:val="uk-UA"/>
        </w:rPr>
        <w:t>656-35-2024</w:t>
      </w:r>
    </w:p>
    <w:p w14:paraId="3DA20633" w14:textId="1CB3E74C" w:rsidR="00EC4EB6" w:rsidRDefault="00EC4EB6" w:rsidP="00AC6211">
      <w:pPr>
        <w:pStyle w:val="a4"/>
        <w:spacing w:after="0"/>
        <w:ind w:left="160" w:hanging="160"/>
        <w:rPr>
          <w:b/>
          <w:bCs/>
          <w:color w:val="000000"/>
        </w:rPr>
      </w:pPr>
    </w:p>
    <w:p w14:paraId="3CBD0B87" w14:textId="28E68FAC" w:rsidR="002179A5" w:rsidRDefault="002179A5" w:rsidP="00AC6211">
      <w:pPr>
        <w:pStyle w:val="a4"/>
        <w:spacing w:after="0"/>
        <w:ind w:left="160" w:hanging="160"/>
        <w:rPr>
          <w:b/>
          <w:bCs/>
          <w:color w:val="000000"/>
        </w:rPr>
      </w:pPr>
    </w:p>
    <w:p w14:paraId="257FFC71" w14:textId="75E3C24D" w:rsidR="00AC6211" w:rsidRPr="001F49CB" w:rsidRDefault="00AC6211" w:rsidP="00AC6211">
      <w:pPr>
        <w:pStyle w:val="a4"/>
        <w:spacing w:after="0"/>
        <w:ind w:left="160" w:hanging="160"/>
        <w:rPr>
          <w:b/>
          <w:bCs/>
          <w:color w:val="000000"/>
        </w:rPr>
      </w:pPr>
      <w:r w:rsidRPr="001F49CB">
        <w:rPr>
          <w:b/>
          <w:bCs/>
          <w:color w:val="000000"/>
        </w:rPr>
        <w:t xml:space="preserve">Про  </w:t>
      </w:r>
      <w:r>
        <w:rPr>
          <w:b/>
          <w:bCs/>
          <w:color w:val="000000"/>
        </w:rPr>
        <w:t xml:space="preserve">затвердження </w:t>
      </w:r>
      <w:r w:rsidRPr="001F49CB">
        <w:rPr>
          <w:b/>
          <w:bCs/>
          <w:color w:val="000000"/>
        </w:rPr>
        <w:t xml:space="preserve"> Стратегії розвитку </w:t>
      </w:r>
    </w:p>
    <w:p w14:paraId="3A04393E" w14:textId="77777777" w:rsidR="00AC6211" w:rsidRPr="001F49CB" w:rsidRDefault="00AC6211" w:rsidP="00AC6211">
      <w:pPr>
        <w:pStyle w:val="a4"/>
        <w:spacing w:after="0"/>
        <w:ind w:left="160" w:hanging="160"/>
        <w:rPr>
          <w:b/>
          <w:bCs/>
          <w:color w:val="000000"/>
        </w:rPr>
      </w:pPr>
      <w:proofErr w:type="spellStart"/>
      <w:r w:rsidRPr="001F49CB">
        <w:rPr>
          <w:b/>
          <w:bCs/>
          <w:color w:val="000000"/>
        </w:rPr>
        <w:t>Поляницької</w:t>
      </w:r>
      <w:proofErr w:type="spellEnd"/>
      <w:r w:rsidRPr="001F49CB">
        <w:rPr>
          <w:b/>
          <w:bCs/>
          <w:color w:val="000000"/>
        </w:rPr>
        <w:t xml:space="preserve"> територіальної </w:t>
      </w:r>
    </w:p>
    <w:p w14:paraId="4F14D038" w14:textId="77777777" w:rsidR="00AC6211" w:rsidRDefault="00AC6211" w:rsidP="00AC6211">
      <w:pPr>
        <w:pStyle w:val="a4"/>
        <w:spacing w:after="0"/>
        <w:ind w:left="160" w:hanging="160"/>
        <w:rPr>
          <w:b/>
          <w:bCs/>
          <w:color w:val="000000"/>
        </w:rPr>
      </w:pPr>
      <w:r w:rsidRPr="001F49CB">
        <w:rPr>
          <w:b/>
          <w:bCs/>
          <w:color w:val="000000"/>
        </w:rPr>
        <w:t>громади на 202</w:t>
      </w:r>
      <w:r>
        <w:rPr>
          <w:b/>
          <w:bCs/>
          <w:color w:val="000000"/>
        </w:rPr>
        <w:t>4</w:t>
      </w:r>
      <w:r w:rsidRPr="001F49CB">
        <w:rPr>
          <w:b/>
          <w:bCs/>
          <w:color w:val="000000"/>
        </w:rPr>
        <w:t>-2030 роки</w:t>
      </w:r>
    </w:p>
    <w:p w14:paraId="6C84E63B" w14:textId="77777777" w:rsidR="00AC6211" w:rsidRDefault="00AC6211" w:rsidP="00AC62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14:paraId="1CAEE9C2" w14:textId="6B8278FE" w:rsidR="00AC6211" w:rsidRDefault="00AC6211" w:rsidP="00034607">
      <w:pPr>
        <w:pStyle w:val="a4"/>
        <w:spacing w:after="0"/>
        <w:ind w:firstLine="403"/>
        <w:jc w:val="both"/>
        <w:rPr>
          <w:color w:val="000000"/>
        </w:rPr>
      </w:pPr>
      <w:r w:rsidRPr="009C4006">
        <w:rPr>
          <w:color w:val="000000"/>
        </w:rPr>
        <w:t>Відповідно до статті 26 Закону України « Про місцеве самоврядування в Україні», Закон</w:t>
      </w:r>
      <w:r w:rsidR="00034607">
        <w:rPr>
          <w:color w:val="000000"/>
        </w:rPr>
        <w:t>у</w:t>
      </w:r>
      <w:r w:rsidRPr="009C4006">
        <w:rPr>
          <w:color w:val="000000"/>
        </w:rPr>
        <w:t xml:space="preserve"> України «Про державне </w:t>
      </w:r>
      <w:r w:rsidR="0071159D" w:rsidRPr="009C4006">
        <w:rPr>
          <w:color w:val="000000"/>
        </w:rPr>
        <w:t>прогнозування до розроблення програми економічного і соціального розвитку</w:t>
      </w:r>
      <w:r w:rsidR="00EC4EB6" w:rsidRPr="009C4006">
        <w:rPr>
          <w:color w:val="000000"/>
        </w:rPr>
        <w:t xml:space="preserve"> України», постанов Кабінету Міністрів України від  05.08.2020 року</w:t>
      </w:r>
      <w:r w:rsidR="002179A5" w:rsidRPr="009C4006">
        <w:rPr>
          <w:color w:val="000000"/>
        </w:rPr>
        <w:t xml:space="preserve"> №697 «Про затвердження Державної стратегії регіонального розвитку  на 2021-2030 роки», від 11.11.2015 року № 932 «Про затвердження порядку розроблення регіональних стратегій розвитку і планів заходів  з їх </w:t>
      </w:r>
      <w:r w:rsidR="00702877" w:rsidRPr="009C4006">
        <w:rPr>
          <w:color w:val="000000"/>
        </w:rPr>
        <w:t>реалізації</w:t>
      </w:r>
      <w:r w:rsidR="002179A5" w:rsidRPr="009C4006">
        <w:rPr>
          <w:color w:val="000000"/>
        </w:rPr>
        <w:t>, а також проведення  моніторингу та оцінки результативності</w:t>
      </w:r>
      <w:r w:rsidR="00C85865" w:rsidRPr="009C4006">
        <w:rPr>
          <w:color w:val="000000"/>
        </w:rPr>
        <w:t xml:space="preserve"> реалізації зазначених регіональних стратегій і планів заходів», розглянувши Стратегію розвитку </w:t>
      </w:r>
      <w:proofErr w:type="spellStart"/>
      <w:r w:rsidR="00C85865" w:rsidRPr="009C4006">
        <w:rPr>
          <w:color w:val="000000"/>
        </w:rPr>
        <w:t>Поляницької</w:t>
      </w:r>
      <w:proofErr w:type="spellEnd"/>
      <w:r w:rsidR="00C85865" w:rsidRPr="009C4006">
        <w:rPr>
          <w:color w:val="000000"/>
        </w:rPr>
        <w:t xml:space="preserve"> сільської ради на 2024-2030 роки, з метою забезпечення сприятливих умов для розвитку економіки та конкурентоспроможності </w:t>
      </w:r>
      <w:proofErr w:type="spellStart"/>
      <w:r w:rsidR="00C85865" w:rsidRPr="009C4006">
        <w:rPr>
          <w:color w:val="000000"/>
        </w:rPr>
        <w:t>Поляницької</w:t>
      </w:r>
      <w:proofErr w:type="spellEnd"/>
      <w:r w:rsidR="00C85865" w:rsidRPr="009C4006">
        <w:rPr>
          <w:color w:val="000000"/>
        </w:rPr>
        <w:t xml:space="preserve"> сільської ради, створення привабливого інвестиційного </w:t>
      </w:r>
      <w:proofErr w:type="spellStart"/>
      <w:r w:rsidR="00C85865" w:rsidRPr="009C4006">
        <w:rPr>
          <w:color w:val="000000"/>
        </w:rPr>
        <w:t>кліману</w:t>
      </w:r>
      <w:proofErr w:type="spellEnd"/>
      <w:r w:rsidR="00C85865" w:rsidRPr="009C4006">
        <w:rPr>
          <w:color w:val="000000"/>
        </w:rPr>
        <w:t xml:space="preserve">, покращення умов для подальшого розвитку медицини, освіти, культури, соціального забезпечення , підприємництва, підвищення ефективності діяльності органів місцевого самоврядування в напрямку забезпечення </w:t>
      </w:r>
      <w:proofErr w:type="spellStart"/>
      <w:r w:rsidR="00C85865" w:rsidRPr="009C4006">
        <w:rPr>
          <w:color w:val="000000"/>
        </w:rPr>
        <w:t>конфортності</w:t>
      </w:r>
      <w:proofErr w:type="spellEnd"/>
      <w:r w:rsidR="00C85865" w:rsidRPr="009C4006">
        <w:rPr>
          <w:color w:val="000000"/>
        </w:rPr>
        <w:t xml:space="preserve"> проживання, сільська рада </w:t>
      </w:r>
    </w:p>
    <w:p w14:paraId="7D4A6B79" w14:textId="77777777" w:rsidR="00AC6211" w:rsidRDefault="00AC6211" w:rsidP="00AC6211">
      <w:pPr>
        <w:pStyle w:val="a4"/>
        <w:spacing w:after="0" w:line="360" w:lineRule="auto"/>
        <w:ind w:firstLine="0"/>
      </w:pPr>
      <w:r>
        <w:rPr>
          <w:b/>
          <w:bCs/>
          <w:color w:val="000000"/>
        </w:rPr>
        <w:t>ВИРІШИЛА:</w:t>
      </w:r>
    </w:p>
    <w:p w14:paraId="55E73D8D" w14:textId="69C3494F" w:rsidR="00A174F5" w:rsidRPr="00C85865" w:rsidRDefault="00A174F5" w:rsidP="009C4006">
      <w:pPr>
        <w:pStyle w:val="a6"/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bookmarkStart w:id="1" w:name="bookmark0"/>
      <w:bookmarkStart w:id="2" w:name="bookmark1"/>
      <w:bookmarkStart w:id="3" w:name="bookmark2"/>
      <w:bookmarkEnd w:id="1"/>
      <w:bookmarkEnd w:id="2"/>
      <w:bookmarkEnd w:id="3"/>
      <w:r w:rsidRPr="00C85865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Затвердити Стратегію розвитку </w:t>
      </w:r>
      <w:proofErr w:type="spellStart"/>
      <w:r w:rsidRPr="00C85865">
        <w:rPr>
          <w:rFonts w:ascii="Times New Roman" w:hAnsi="Times New Roman"/>
          <w:color w:val="000000"/>
          <w:sz w:val="28"/>
          <w:szCs w:val="28"/>
          <w:lang w:val="uk-UA" w:eastAsia="en-US"/>
        </w:rPr>
        <w:t>Поляницької</w:t>
      </w:r>
      <w:proofErr w:type="spellEnd"/>
      <w:r w:rsidR="00C85865" w:rsidRPr="00C85865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територіальної</w:t>
      </w:r>
      <w:r w:rsidRPr="00C85865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громади на</w:t>
      </w:r>
      <w:r w:rsidR="00C85865" w:rsidRPr="00C85865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2024-</w:t>
      </w:r>
      <w:r w:rsidRPr="00C85865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2030 рок</w:t>
      </w:r>
      <w:r w:rsidR="008C0AAB">
        <w:rPr>
          <w:rFonts w:ascii="Times New Roman" w:hAnsi="Times New Roman"/>
          <w:color w:val="000000"/>
          <w:sz w:val="28"/>
          <w:szCs w:val="28"/>
          <w:lang w:val="uk-UA" w:eastAsia="en-US"/>
        </w:rPr>
        <w:t>и</w:t>
      </w:r>
      <w:r w:rsidRPr="00C85865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</w:t>
      </w:r>
      <w:bookmarkStart w:id="4" w:name="_Hlk156468348"/>
      <w:r w:rsidR="00C85865">
        <w:rPr>
          <w:rFonts w:ascii="Times New Roman" w:hAnsi="Times New Roman"/>
          <w:color w:val="000000"/>
          <w:sz w:val="28"/>
          <w:szCs w:val="28"/>
          <w:lang w:val="uk-UA" w:eastAsia="en-US"/>
        </w:rPr>
        <w:t>згідно з додатком 1</w:t>
      </w:r>
      <w:bookmarkEnd w:id="4"/>
      <w:r w:rsidRPr="00C85865">
        <w:rPr>
          <w:rFonts w:ascii="Times New Roman" w:hAnsi="Times New Roman"/>
          <w:color w:val="000000"/>
          <w:sz w:val="28"/>
          <w:szCs w:val="28"/>
          <w:lang w:val="uk-UA" w:eastAsia="en-US"/>
        </w:rPr>
        <w:t>.</w:t>
      </w:r>
    </w:p>
    <w:p w14:paraId="22234B35" w14:textId="536A7B2B" w:rsidR="008C0AAB" w:rsidRDefault="00E76699" w:rsidP="009C4006">
      <w:pPr>
        <w:pStyle w:val="a6"/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Відділам, установам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ради, підприємствам, установам, організація</w:t>
      </w:r>
      <w:r w:rsidR="009C4006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 усіх форм власності, громадським організаціям </w:t>
      </w:r>
      <w:r w:rsidRPr="008C0AAB">
        <w:rPr>
          <w:rFonts w:ascii="Times New Roman" w:hAnsi="Times New Roman"/>
          <w:color w:val="000000"/>
          <w:sz w:val="28"/>
          <w:szCs w:val="28"/>
          <w:lang w:val="uk-UA" w:eastAsia="en-US"/>
        </w:rPr>
        <w:t>громади врахувати основні положення Стратегії при розробці бюджету, плану соціально- економічного розвитку громади та щорічних програм.</w:t>
      </w:r>
    </w:p>
    <w:p w14:paraId="7BE03CC9" w14:textId="4FF03323" w:rsidR="00AC6211" w:rsidRPr="008C0AAB" w:rsidRDefault="008C0AAB" w:rsidP="009C4006">
      <w:pPr>
        <w:pStyle w:val="a6"/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 w:rsidRPr="008C0AAB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9F46B0">
        <w:rPr>
          <w:rFonts w:ascii="Times New Roman" w:hAnsi="Times New Roman"/>
          <w:sz w:val="28"/>
          <w:szCs w:val="28"/>
          <w:lang w:val="uk-UA"/>
        </w:rPr>
        <w:t>п</w:t>
      </w:r>
      <w:r w:rsidR="009F46B0" w:rsidRPr="009F46B0">
        <w:rPr>
          <w:rFonts w:ascii="Times New Roman" w:hAnsi="Times New Roman"/>
          <w:sz w:val="28"/>
          <w:szCs w:val="28"/>
          <w:lang w:val="uk-UA"/>
        </w:rPr>
        <w:t>остійн</w:t>
      </w:r>
      <w:r w:rsidR="009F46B0">
        <w:rPr>
          <w:rFonts w:ascii="Times New Roman" w:hAnsi="Times New Roman"/>
          <w:sz w:val="28"/>
          <w:szCs w:val="28"/>
          <w:lang w:val="uk-UA"/>
        </w:rPr>
        <w:t>у</w:t>
      </w:r>
      <w:r w:rsidR="009F46B0" w:rsidRPr="009F46B0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9F46B0">
        <w:rPr>
          <w:rFonts w:ascii="Times New Roman" w:hAnsi="Times New Roman"/>
          <w:sz w:val="28"/>
          <w:szCs w:val="28"/>
          <w:lang w:val="uk-UA"/>
        </w:rPr>
        <w:t>ю</w:t>
      </w:r>
      <w:r w:rsidR="009F46B0" w:rsidRPr="009F46B0">
        <w:rPr>
          <w:rFonts w:ascii="Times New Roman" w:hAnsi="Times New Roman"/>
          <w:sz w:val="28"/>
          <w:szCs w:val="28"/>
          <w:lang w:val="uk-UA"/>
        </w:rPr>
        <w:t xml:space="preserve"> з питань фінансів, бюджету, інвестиційної та освітньої діяльності</w:t>
      </w:r>
      <w:r w:rsidR="009F46B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0AAB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9F46B0">
        <w:rPr>
          <w:rFonts w:ascii="Times New Roman" w:hAnsi="Times New Roman"/>
          <w:sz w:val="28"/>
          <w:szCs w:val="28"/>
          <w:lang w:val="uk-UA"/>
        </w:rPr>
        <w:t>О.Поляк</w:t>
      </w:r>
      <w:proofErr w:type="spellEnd"/>
      <w:r w:rsidRPr="008C0AAB">
        <w:rPr>
          <w:rFonts w:ascii="Times New Roman" w:hAnsi="Times New Roman"/>
          <w:sz w:val="28"/>
          <w:szCs w:val="28"/>
          <w:lang w:val="uk-UA"/>
        </w:rPr>
        <w:t>).</w:t>
      </w:r>
    </w:p>
    <w:p w14:paraId="2806F144" w14:textId="7E7855F7" w:rsidR="008C0AAB" w:rsidRPr="009F46B0" w:rsidRDefault="008C0AAB" w:rsidP="008C0AAB">
      <w:pPr>
        <w:spacing w:after="0" w:line="240" w:lineRule="auto"/>
        <w:jc w:val="both"/>
        <w:rPr>
          <w:b/>
          <w:bCs/>
          <w:color w:val="000000"/>
          <w:lang w:val="uk-UA"/>
        </w:rPr>
      </w:pPr>
    </w:p>
    <w:p w14:paraId="6986E4B5" w14:textId="23C27BD0" w:rsidR="008C0AAB" w:rsidRPr="009F46B0" w:rsidRDefault="008C0AAB" w:rsidP="008C0AAB">
      <w:pPr>
        <w:spacing w:after="0" w:line="240" w:lineRule="auto"/>
        <w:jc w:val="both"/>
        <w:rPr>
          <w:b/>
          <w:bCs/>
          <w:color w:val="000000"/>
          <w:lang w:val="uk-UA"/>
        </w:rPr>
      </w:pPr>
    </w:p>
    <w:p w14:paraId="7A482022" w14:textId="77777777" w:rsidR="008C0AAB" w:rsidRPr="009F46B0" w:rsidRDefault="008C0AAB" w:rsidP="008C0AAB">
      <w:pPr>
        <w:spacing w:after="0" w:line="240" w:lineRule="auto"/>
        <w:jc w:val="both"/>
        <w:rPr>
          <w:b/>
          <w:bCs/>
          <w:color w:val="000000"/>
          <w:lang w:val="uk-UA"/>
        </w:rPr>
      </w:pPr>
    </w:p>
    <w:p w14:paraId="6488F09D" w14:textId="77777777" w:rsidR="00AC6211" w:rsidRPr="002F1C12" w:rsidRDefault="00AC6211" w:rsidP="00AC6211">
      <w:pPr>
        <w:pStyle w:val="a4"/>
        <w:spacing w:after="0"/>
        <w:ind w:firstLine="0"/>
        <w:rPr>
          <w:b/>
          <w:bCs/>
        </w:rPr>
      </w:pPr>
      <w:bookmarkStart w:id="5" w:name="_Hlk126660031"/>
      <w:proofErr w:type="spellStart"/>
      <w:r>
        <w:rPr>
          <w:b/>
          <w:bCs/>
          <w:color w:val="000000"/>
        </w:rPr>
        <w:t>Поляницький</w:t>
      </w:r>
      <w:proofErr w:type="spellEnd"/>
      <w:r>
        <w:rPr>
          <w:b/>
          <w:bCs/>
          <w:color w:val="000000"/>
        </w:rPr>
        <w:t xml:space="preserve"> сільський голова</w:t>
      </w:r>
      <w:r>
        <w:t xml:space="preserve">                                               </w:t>
      </w:r>
      <w:r>
        <w:rPr>
          <w:b/>
          <w:bCs/>
        </w:rPr>
        <w:t>Микола ПОЛ</w:t>
      </w:r>
      <w:bookmarkStart w:id="6" w:name="_Hlk126660021"/>
      <w:r>
        <w:rPr>
          <w:b/>
          <w:bCs/>
        </w:rPr>
        <w:t>ЯК</w:t>
      </w:r>
    </w:p>
    <w:bookmarkEnd w:id="5"/>
    <w:bookmarkEnd w:id="6"/>
    <w:p w14:paraId="7483B224" w14:textId="77777777" w:rsidR="00AC6211" w:rsidRPr="00687F44" w:rsidRDefault="00AC6211" w:rsidP="00AC6211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687F4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bookmarkEnd w:id="0"/>
    </w:p>
    <w:p w14:paraId="41B66379" w14:textId="77777777" w:rsidR="00BE4733" w:rsidRDefault="00BE4733"/>
    <w:sectPr w:rsidR="00BE4733" w:rsidSect="003D1C52">
      <w:pgSz w:w="11906" w:h="16838"/>
      <w:pgMar w:top="284" w:right="127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36ADC"/>
    <w:multiLevelType w:val="hybridMultilevel"/>
    <w:tmpl w:val="3E965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73F73"/>
    <w:multiLevelType w:val="hybridMultilevel"/>
    <w:tmpl w:val="B7BC48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6636">
    <w:abstractNumId w:val="0"/>
  </w:num>
  <w:num w:numId="2" w16cid:durableId="2059237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A0"/>
    <w:rsid w:val="00034607"/>
    <w:rsid w:val="00082599"/>
    <w:rsid w:val="001228A0"/>
    <w:rsid w:val="002179A5"/>
    <w:rsid w:val="0022452E"/>
    <w:rsid w:val="00354E70"/>
    <w:rsid w:val="004D6009"/>
    <w:rsid w:val="00575A85"/>
    <w:rsid w:val="00622FA8"/>
    <w:rsid w:val="00675600"/>
    <w:rsid w:val="00702877"/>
    <w:rsid w:val="0071159D"/>
    <w:rsid w:val="00790F97"/>
    <w:rsid w:val="008259AE"/>
    <w:rsid w:val="008C0AAB"/>
    <w:rsid w:val="009C4006"/>
    <w:rsid w:val="009F46B0"/>
    <w:rsid w:val="00A174F5"/>
    <w:rsid w:val="00AC6211"/>
    <w:rsid w:val="00B23845"/>
    <w:rsid w:val="00B9056C"/>
    <w:rsid w:val="00BE4733"/>
    <w:rsid w:val="00C85865"/>
    <w:rsid w:val="00E37C79"/>
    <w:rsid w:val="00E76699"/>
    <w:rsid w:val="00E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362F"/>
  <w15:chartTrackingRefBased/>
  <w15:docId w15:val="{942A1BEA-EAF8-40D7-AF1F-A1012D48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1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sid w:val="00AC6211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Основной текст"/>
    <w:basedOn w:val="a"/>
    <w:link w:val="a3"/>
    <w:rsid w:val="00AC6211"/>
    <w:pPr>
      <w:widowControl w:val="0"/>
      <w:spacing w:after="160" w:line="240" w:lineRule="auto"/>
      <w:ind w:firstLine="400"/>
    </w:pPr>
    <w:rPr>
      <w:rFonts w:ascii="Times New Roman" w:hAnsi="Times New Roman"/>
      <w:sz w:val="28"/>
      <w:szCs w:val="28"/>
      <w:lang w:val="uk-UA" w:eastAsia="en-US"/>
    </w:rPr>
  </w:style>
  <w:style w:type="paragraph" w:styleId="a5">
    <w:name w:val="No Spacing"/>
    <w:uiPriority w:val="1"/>
    <w:qFormat/>
    <w:rsid w:val="00AC6211"/>
    <w:pPr>
      <w:spacing w:after="0" w:line="240" w:lineRule="auto"/>
    </w:pPr>
    <w:rPr>
      <w:lang w:val="ru-RU"/>
    </w:rPr>
  </w:style>
  <w:style w:type="paragraph" w:styleId="a6">
    <w:name w:val="List Paragraph"/>
    <w:basedOn w:val="a"/>
    <w:uiPriority w:val="34"/>
    <w:qFormat/>
    <w:rsid w:val="00A17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2024-02-01T07:20:00Z</cp:lastPrinted>
  <dcterms:created xsi:type="dcterms:W3CDTF">2024-01-10T12:06:00Z</dcterms:created>
  <dcterms:modified xsi:type="dcterms:W3CDTF">2024-02-01T08:19:00Z</dcterms:modified>
</cp:coreProperties>
</file>